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8E4839">
        <w:tc>
          <w:tcPr>
            <w:tcW w:w="11160" w:type="dxa"/>
            <w:gridSpan w:val="2"/>
          </w:tcPr>
          <w:p w:rsidR="008E4839" w:rsidRDefault="0012518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  <w:p w:rsidR="008E4839" w:rsidRDefault="008E483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E4839" w:rsidRDefault="0012518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8E4839">
        <w:tc>
          <w:tcPr>
            <w:tcW w:w="11160" w:type="dxa"/>
            <w:gridSpan w:val="2"/>
          </w:tcPr>
          <w:p w:rsidR="008E4839" w:rsidRDefault="008E4839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E4839">
        <w:tc>
          <w:tcPr>
            <w:tcW w:w="11160" w:type="dxa"/>
            <w:gridSpan w:val="2"/>
          </w:tcPr>
          <w:p w:rsidR="008E4839" w:rsidRDefault="0012518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5.11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Аднаўленне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запісаў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8E4839">
        <w:tc>
          <w:tcPr>
            <w:tcW w:w="11160" w:type="dxa"/>
            <w:gridSpan w:val="2"/>
          </w:tcPr>
          <w:p w:rsidR="008E4839" w:rsidRDefault="008E4839">
            <w:pPr>
              <w:jc w:val="both"/>
              <w:rPr>
                <w:sz w:val="28"/>
                <w:szCs w:val="28"/>
              </w:rPr>
            </w:pPr>
          </w:p>
        </w:tc>
      </w:tr>
      <w:tr w:rsidR="008E4839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8E4839">
              <w:tc>
                <w:tcPr>
                  <w:tcW w:w="10605" w:type="dxa"/>
                  <w:shd w:val="clear" w:color="auto" w:fill="D9D9D9"/>
                </w:tcPr>
                <w:p w:rsidR="008E4839" w:rsidRDefault="008E483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E4839" w:rsidRDefault="008E48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E4839">
        <w:tc>
          <w:tcPr>
            <w:tcW w:w="11160" w:type="dxa"/>
            <w:gridSpan w:val="2"/>
          </w:tcPr>
          <w:p w:rsidR="008E4839" w:rsidRDefault="008E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4839" w:rsidRDefault="008E48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4839" w:rsidRDefault="008E48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4839" w:rsidRDefault="00125181">
            <w:pPr>
              <w:spacing w:line="276" w:lineRule="auto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Аддзел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загса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Наваполацкага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гарвыканкама</w:t>
            </w:r>
            <w:proofErr w:type="spellEnd"/>
          </w:p>
          <w:p w:rsidR="008E4839" w:rsidRDefault="008E4839">
            <w:pPr>
              <w:spacing w:line="276" w:lineRule="auto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8E4839" w:rsidRDefault="00125181">
            <w:pPr>
              <w:spacing w:line="276" w:lineRule="auto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Наваполацк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вул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Маладзёжная</w:t>
            </w:r>
            <w:proofErr w:type="spellEnd"/>
            <w:r>
              <w:rPr>
                <w:b/>
                <w:bCs/>
                <w:sz w:val="28"/>
                <w:szCs w:val="28"/>
              </w:rPr>
              <w:t>, д.155</w:t>
            </w:r>
          </w:p>
          <w:p w:rsidR="008E4839" w:rsidRDefault="008E4839">
            <w:pPr>
              <w:spacing w:line="276" w:lineRule="auto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8E4839" w:rsidRDefault="00125181">
            <w:pPr>
              <w:spacing w:line="276" w:lineRule="auto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Час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працы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аўторак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чацверг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пятн</w:t>
            </w:r>
            <w:proofErr w:type="gramStart"/>
            <w:r>
              <w:rPr>
                <w:b/>
                <w:bCs/>
                <w:sz w:val="28"/>
                <w:szCs w:val="28"/>
              </w:rPr>
              <w:t>i</w:t>
            </w:r>
            <w:proofErr w:type="gramEnd"/>
            <w:r>
              <w:rPr>
                <w:b/>
                <w:bCs/>
                <w:sz w:val="28"/>
                <w:szCs w:val="28"/>
              </w:rPr>
              <w:t>ца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8.00 да 13.00, з 14.00 да 17.00, </w:t>
            </w:r>
          </w:p>
          <w:p w:rsidR="008E4839" w:rsidRDefault="0012518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серада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 8.00 да 20.00, </w:t>
            </w:r>
            <w:proofErr w:type="spellStart"/>
            <w:r>
              <w:rPr>
                <w:b/>
                <w:bCs/>
                <w:sz w:val="28"/>
                <w:szCs w:val="28"/>
              </w:rPr>
              <w:t>субота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 9.00 да 17.00,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выходныя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нядзеля</w:t>
            </w:r>
            <w:proofErr w:type="spellEnd"/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</w:t>
                  </w:r>
                  <w:r>
                    <w:rPr>
                      <w:b/>
                      <w:sz w:val="28"/>
                      <w:szCs w:val="28"/>
                    </w:rPr>
                    <w:t>ленне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108" w:type="dxa"/>
                </w:tcPr>
                <w:p w:rsidR="008E4839" w:rsidRDefault="0012518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складання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страчанага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стану.</w:t>
                  </w:r>
                </w:p>
                <w:p w:rsidR="008E4839" w:rsidRDefault="008E4839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8E4839" w:rsidRDefault="0012518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страчаны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>
                    <w:rPr>
                      <w:sz w:val="28"/>
                      <w:szCs w:val="28"/>
                    </w:rPr>
                    <w:t>быў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складзены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межам</w:t>
                  </w:r>
                  <w:proofErr w:type="gramEnd"/>
                  <w:r>
                    <w:rPr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Беларусь,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аднаўленне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можа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праводзіцца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органам загса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падставе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суда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вынясення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судом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дадзенага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8E4839" w:rsidRDefault="0012518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</w:p>
              </w:tc>
            </w:tr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для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8E4839" w:rsidRDefault="0012518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8E4839" w:rsidRDefault="00125181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8E4839" w:rsidRDefault="0012518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8E4839" w:rsidRDefault="0012518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8E4839" w:rsidRDefault="0012518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копія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суда </w:t>
                  </w:r>
                  <w:proofErr w:type="spellStart"/>
                  <w:r>
                    <w:rPr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устанаўленні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факта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8E4839" w:rsidRDefault="00125181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ўнясенне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платы</w:t>
                  </w:r>
                </w:p>
              </w:tc>
            </w:tr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8E4839" w:rsidRDefault="008E4839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8E4839" w:rsidRDefault="0012518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</w:tr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8E4839" w:rsidRDefault="0012518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</w:p>
                <w:p w:rsidR="008E4839" w:rsidRDefault="00125181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sz w:val="28"/>
                      <w:szCs w:val="28"/>
                    </w:rPr>
                    <w:t>аплатныя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рэквізіты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код </w:t>
                  </w:r>
                  <w:proofErr w:type="spellStart"/>
                  <w:r>
                    <w:rPr>
                      <w:sz w:val="28"/>
                      <w:szCs w:val="28"/>
                    </w:rPr>
                    <w:t>плацяжу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03002</w:t>
                  </w:r>
                  <w:proofErr w:type="gramEnd"/>
                </w:p>
                <w:p w:rsidR="008E4839" w:rsidRDefault="0012518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эгіянальнай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>
                    <w:rPr>
                      <w:sz w:val="28"/>
                      <w:szCs w:val="28"/>
                    </w:rPr>
                    <w:t>Пт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>
                    <w:rPr>
                      <w:sz w:val="28"/>
                      <w:szCs w:val="28"/>
                    </w:rPr>
                    <w:t>Нд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8E4839" w:rsidRDefault="0012518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Дзяржаўная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ўпраўленн</w:t>
                  </w:r>
                  <w:r>
                    <w:rPr>
                      <w:sz w:val="28"/>
                      <w:szCs w:val="28"/>
                    </w:rPr>
                    <w:t>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8E4839" w:rsidRDefault="00125181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АРІП.</w:t>
                  </w:r>
                </w:p>
              </w:tc>
            </w:tr>
            <w:tr w:rsidR="008E4839">
              <w:trPr>
                <w:trHeight w:val="332"/>
              </w:trPr>
              <w:tc>
                <w:tcPr>
                  <w:tcW w:w="4004" w:type="dxa"/>
                </w:tcPr>
                <w:p w:rsidR="008E4839" w:rsidRDefault="00125181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lastRenderedPageBreak/>
                    <w:t>Тэрмін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8E4839" w:rsidRDefault="008E4839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E4839" w:rsidRDefault="008E4839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E4839" w:rsidRDefault="008E4839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E4839" w:rsidRDefault="00125181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8E4839" w:rsidRDefault="008E48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4839">
        <w:tc>
          <w:tcPr>
            <w:tcW w:w="3240" w:type="dxa"/>
          </w:tcPr>
          <w:p w:rsidR="008E4839" w:rsidRDefault="008E4839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E4839" w:rsidRDefault="008E4839">
            <w:pPr>
              <w:rPr>
                <w:sz w:val="28"/>
                <w:szCs w:val="28"/>
              </w:rPr>
            </w:pPr>
          </w:p>
        </w:tc>
      </w:tr>
      <w:tr w:rsidR="008E4839">
        <w:tc>
          <w:tcPr>
            <w:tcW w:w="11160" w:type="dxa"/>
            <w:gridSpan w:val="2"/>
          </w:tcPr>
          <w:p w:rsidR="008E4839" w:rsidRDefault="008E4839">
            <w:pPr>
              <w:jc w:val="both"/>
              <w:rPr>
                <w:sz w:val="16"/>
                <w:szCs w:val="16"/>
              </w:rPr>
            </w:pPr>
          </w:p>
        </w:tc>
      </w:tr>
    </w:tbl>
    <w:p w:rsidR="008E4839" w:rsidRDefault="008E4839"/>
    <w:p w:rsidR="008E4839" w:rsidRDefault="008E4839"/>
    <w:sectPr w:rsidR="008E4839">
      <w:pgSz w:w="11906" w:h="16838"/>
      <w:pgMar w:top="1134" w:right="850" w:bottom="71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E4839"/>
    <w:rsid w:val="00125181"/>
    <w:rsid w:val="008E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2025-06-19T04:58:00Z</dcterms:created>
  <dcterms:modified xsi:type="dcterms:W3CDTF">2025-06-19T04:58:00Z</dcterms:modified>
</cp:coreProperties>
</file>